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274D64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D24D27">
        <w:rPr>
          <w:b/>
          <w:bCs/>
        </w:rPr>
        <w:t>2</w:t>
      </w:r>
      <w:r w:rsidR="0082676D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2D4FF5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74D64" w:rsidRPr="00274D64">
        <w:t>Кабели связи станционные и распределительные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24D27">
        <w:rPr>
          <w:b/>
        </w:rPr>
        <w:t>2</w:t>
      </w:r>
      <w:r w:rsidR="0082676D">
        <w:rPr>
          <w:b/>
        </w:rPr>
        <w:t>1</w:t>
      </w:r>
      <w:r w:rsidR="00AA4CD1" w:rsidRPr="006D327E">
        <w:rPr>
          <w:b/>
        </w:rPr>
        <w:t xml:space="preserve">» </w:t>
      </w:r>
      <w:r w:rsidR="002D4FF5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D4FF5">
        <w:rPr>
          <w:b/>
        </w:rPr>
        <w:t>2</w:t>
      </w:r>
      <w:r w:rsidR="0082676D">
        <w:rPr>
          <w:b/>
        </w:rPr>
        <w:t>3</w:t>
      </w:r>
      <w:r w:rsidR="00923983" w:rsidRPr="006D327E">
        <w:rPr>
          <w:b/>
        </w:rPr>
        <w:t xml:space="preserve">» </w:t>
      </w:r>
      <w:r w:rsidR="002D4FF5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274D64">
        <w:rPr>
          <w:bCs/>
        </w:rPr>
        <w:t>1</w:t>
      </w:r>
      <w:r w:rsidR="00D24D27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24D27">
        <w:rPr>
          <w:b/>
          <w:color w:val="000000" w:themeColor="text1"/>
        </w:rPr>
        <w:t>2</w:t>
      </w:r>
      <w:r w:rsidR="0082676D">
        <w:rPr>
          <w:b/>
          <w:color w:val="000000" w:themeColor="text1"/>
        </w:rPr>
        <w:t>1</w:t>
      </w:r>
      <w:r w:rsidRPr="006D327E">
        <w:rPr>
          <w:b/>
          <w:color w:val="000000" w:themeColor="text1"/>
        </w:rPr>
        <w:t xml:space="preserve">» </w:t>
      </w:r>
      <w:r w:rsidR="002D4FF5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D4FF5">
        <w:rPr>
          <w:b/>
          <w:color w:val="000000" w:themeColor="text1"/>
        </w:rPr>
        <w:t>2</w:t>
      </w:r>
      <w:r w:rsidR="0082676D">
        <w:rPr>
          <w:b/>
          <w:color w:val="000000" w:themeColor="text1"/>
        </w:rPr>
        <w:t>3</w:t>
      </w:r>
      <w:bookmarkStart w:id="0" w:name="_GoBack"/>
      <w:bookmarkEnd w:id="0"/>
      <w:r w:rsidR="00FA527E" w:rsidRPr="006D327E">
        <w:rPr>
          <w:b/>
          <w:color w:val="000000" w:themeColor="text1"/>
        </w:rPr>
        <w:t xml:space="preserve">» </w:t>
      </w:r>
      <w:r w:rsidR="002D4FF5">
        <w:rPr>
          <w:b/>
          <w:color w:val="000000" w:themeColor="text1"/>
        </w:rPr>
        <w:t>мая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4FF5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676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4D27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3A8C-2486-4799-84B5-337BC385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67</cp:revision>
  <cp:lastPrinted>2020-06-23T01:48:00Z</cp:lastPrinted>
  <dcterms:created xsi:type="dcterms:W3CDTF">2022-01-19T11:55:00Z</dcterms:created>
  <dcterms:modified xsi:type="dcterms:W3CDTF">2023-04-17T05:33:00Z</dcterms:modified>
</cp:coreProperties>
</file>